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8" w:rsidRDefault="00A91A98" w:rsidP="00A91A98">
      <w:r>
        <w:t>УДК 621.436</w:t>
      </w:r>
    </w:p>
    <w:p w:rsidR="00A91A98" w:rsidRDefault="00A91A98" w:rsidP="00A91A98">
      <w:proofErr w:type="spellStart"/>
      <w:r>
        <w:t>Лісовал</w:t>
      </w:r>
      <w:proofErr w:type="spellEnd"/>
      <w:r>
        <w:t xml:space="preserve"> А.А. Методика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випробування</w:t>
      </w:r>
      <w:proofErr w:type="spellEnd"/>
      <w:r>
        <w:t xml:space="preserve"> </w:t>
      </w:r>
      <w:proofErr w:type="spellStart"/>
      <w:r>
        <w:t>мікропроцесорного</w:t>
      </w:r>
      <w:proofErr w:type="spellEnd"/>
      <w:r>
        <w:t xml:space="preserve"> регулятора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програмновимірювальним</w:t>
      </w:r>
      <w:proofErr w:type="spellEnd"/>
      <w:r>
        <w:t xml:space="preserve"> комплексом 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складі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A91A98" w:rsidRDefault="00A91A98" w:rsidP="00A91A98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. – С.15-19.</w:t>
      </w:r>
    </w:p>
    <w:p w:rsidR="00A91A98" w:rsidRDefault="00A91A98" w:rsidP="00A91A98">
      <w:r>
        <w:t xml:space="preserve">Представлено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випробу</w:t>
      </w:r>
      <w:proofErr w:type="spellEnd"/>
      <w:r>
        <w:t>-</w:t>
      </w:r>
    </w:p>
    <w:p w:rsidR="00A91A98" w:rsidRDefault="00A91A98" w:rsidP="00A91A98">
      <w:proofErr w:type="spellStart"/>
      <w:r>
        <w:t>вань</w:t>
      </w:r>
      <w:proofErr w:type="spellEnd"/>
      <w:r>
        <w:t xml:space="preserve"> </w:t>
      </w:r>
      <w:proofErr w:type="spellStart"/>
      <w:r>
        <w:t>програмно-вимірювального</w:t>
      </w:r>
      <w:proofErr w:type="spellEnd"/>
      <w:r>
        <w:t xml:space="preserve"> комплексу як </w:t>
      </w:r>
      <w:proofErr w:type="spellStart"/>
      <w:r>
        <w:t>складової</w:t>
      </w:r>
      <w:proofErr w:type="spellEnd"/>
    </w:p>
    <w:p w:rsidR="00A91A98" w:rsidRDefault="00A91A98" w:rsidP="00A91A98">
      <w:proofErr w:type="spellStart"/>
      <w:proofErr w:type="gramStart"/>
      <w:r>
        <w:t>м</w:t>
      </w:r>
      <w:proofErr w:type="gramEnd"/>
      <w:r>
        <w:t>ікропроцесорного</w:t>
      </w:r>
      <w:proofErr w:type="spellEnd"/>
      <w:r>
        <w:t xml:space="preserve"> регулятора дизеля. </w:t>
      </w:r>
      <w:proofErr w:type="spellStart"/>
      <w:r>
        <w:t>Програмно</w:t>
      </w:r>
      <w:proofErr w:type="spellEnd"/>
      <w:r>
        <w:t>-</w:t>
      </w:r>
    </w:p>
    <w:p w:rsidR="00A91A98" w:rsidRDefault="00A91A98" w:rsidP="00A91A98">
      <w:proofErr w:type="spellStart"/>
      <w:r>
        <w:t>вимірюваний</w:t>
      </w:r>
      <w:proofErr w:type="spellEnd"/>
      <w:r>
        <w:t xml:space="preserve"> комплекс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цифровий</w:t>
      </w:r>
      <w:proofErr w:type="spellEnd"/>
    </w:p>
    <w:p w:rsidR="00A91A98" w:rsidRDefault="00A91A98" w:rsidP="00A91A98">
      <w:proofErr w:type="spellStart"/>
      <w:r>
        <w:t>запис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системі</w:t>
      </w:r>
      <w:proofErr w:type="spellEnd"/>
      <w:r>
        <w:t xml:space="preserve"> автоматичного </w:t>
      </w:r>
      <w:proofErr w:type="spellStart"/>
      <w:r>
        <w:t>регу</w:t>
      </w:r>
      <w:proofErr w:type="spellEnd"/>
      <w:r>
        <w:t>-</w:t>
      </w:r>
    </w:p>
    <w:p w:rsidR="00A6714A" w:rsidRPr="00A14972" w:rsidRDefault="00A91A98" w:rsidP="00A91A98">
      <w:proofErr w:type="spellStart"/>
      <w:r>
        <w:t>лювання</w:t>
      </w:r>
      <w:proofErr w:type="spellEnd"/>
      <w:r>
        <w:t xml:space="preserve"> дизеля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Krokoz™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2012-12-11T10:02:00Z</dcterms:created>
  <dcterms:modified xsi:type="dcterms:W3CDTF">2012-12-11T10:02:00Z</dcterms:modified>
</cp:coreProperties>
</file>