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1C" w:rsidRDefault="00F0641C" w:rsidP="00F0641C">
      <w:r>
        <w:t>УДК 621.43:62-192</w:t>
      </w:r>
    </w:p>
    <w:p w:rsidR="00F0641C" w:rsidRDefault="00F0641C" w:rsidP="00F0641C">
      <w:r>
        <w:t>Кравченко С.А. Повышение надёжности деталей двигателей методом дискретного упрочнения Рассмотрены</w:t>
      </w:r>
      <w:r w:rsidRPr="00F0641C">
        <w:t xml:space="preserve"> </w:t>
      </w:r>
      <w:r>
        <w:t xml:space="preserve">методы упрочнения чугунных коленчатых валов </w:t>
      </w:r>
      <w:proofErr w:type="spellStart"/>
      <w:r>
        <w:t>дви</w:t>
      </w:r>
      <w:proofErr w:type="spellEnd"/>
      <w:r>
        <w:t>-</w:t>
      </w:r>
    </w:p>
    <w:p w:rsidR="00F0641C" w:rsidRDefault="00F0641C" w:rsidP="00F0641C">
      <w:proofErr w:type="spellStart"/>
      <w:r>
        <w:t>гателей</w:t>
      </w:r>
      <w:proofErr w:type="spellEnd"/>
      <w:r>
        <w:t xml:space="preserve"> транспортных средств / С.А. Кравченко, В.Г.</w:t>
      </w:r>
    </w:p>
    <w:p w:rsidR="00F0641C" w:rsidRDefault="00F0641C" w:rsidP="00F0641C">
      <w:r>
        <w:t>Гончаров // Двигатели внутреннего сгорания. – 2009. – №</w:t>
      </w:r>
    </w:p>
    <w:p w:rsidR="00F0641C" w:rsidRDefault="00F0641C" w:rsidP="00F0641C">
      <w:r>
        <w:t>1. – С. 97-99.</w:t>
      </w:r>
    </w:p>
    <w:p w:rsidR="00F0641C" w:rsidRDefault="00F0641C" w:rsidP="00F0641C">
      <w:r>
        <w:t xml:space="preserve">Обоснована целесообразность замены процесса </w:t>
      </w:r>
      <w:proofErr w:type="gramStart"/>
      <w:r>
        <w:t>за</w:t>
      </w:r>
      <w:proofErr w:type="gramEnd"/>
      <w:r>
        <w:t>-</w:t>
      </w:r>
    </w:p>
    <w:p w:rsidR="00F0641C" w:rsidRDefault="00F0641C" w:rsidP="00F0641C">
      <w:proofErr w:type="spellStart"/>
      <w:r>
        <w:t>калки</w:t>
      </w:r>
      <w:proofErr w:type="spellEnd"/>
      <w:r>
        <w:t xml:space="preserve"> ТВЧ коренных и шатунных шеек чугунных </w:t>
      </w:r>
      <w:proofErr w:type="spellStart"/>
      <w:r>
        <w:t>коленча</w:t>
      </w:r>
      <w:proofErr w:type="spellEnd"/>
      <w:r>
        <w:t>-</w:t>
      </w:r>
    </w:p>
    <w:p w:rsidR="00F0641C" w:rsidRDefault="00F0641C" w:rsidP="00F0641C">
      <w:proofErr w:type="spellStart"/>
      <w:r>
        <w:t>тых</w:t>
      </w:r>
      <w:proofErr w:type="spellEnd"/>
      <w:r>
        <w:t xml:space="preserve"> валов на альтернативный метод повышения </w:t>
      </w:r>
      <w:proofErr w:type="spellStart"/>
      <w:r>
        <w:t>триботех</w:t>
      </w:r>
      <w:proofErr w:type="spellEnd"/>
      <w:r>
        <w:t>-</w:t>
      </w:r>
    </w:p>
    <w:p w:rsidR="00F0641C" w:rsidRDefault="00F0641C" w:rsidP="00F0641C">
      <w:proofErr w:type="spellStart"/>
      <w:r>
        <w:t>нических</w:t>
      </w:r>
      <w:proofErr w:type="spellEnd"/>
      <w:r>
        <w:t xml:space="preserve"> характеристик пар </w:t>
      </w:r>
      <w:proofErr w:type="gramStart"/>
      <w:r>
        <w:t>трения</w:t>
      </w:r>
      <w:proofErr w:type="gramEnd"/>
      <w:r>
        <w:t xml:space="preserve"> в основе которого </w:t>
      </w:r>
      <w:proofErr w:type="spellStart"/>
      <w:r>
        <w:t>ле</w:t>
      </w:r>
      <w:proofErr w:type="spellEnd"/>
      <w:r>
        <w:t>-</w:t>
      </w:r>
    </w:p>
    <w:p w:rsidR="00F0641C" w:rsidRDefault="00F0641C" w:rsidP="00F0641C">
      <w:r>
        <w:t>жит принцип дискретного упрочнения, что повышает их</w:t>
      </w:r>
    </w:p>
    <w:p w:rsidR="00F0641C" w:rsidRDefault="00F0641C" w:rsidP="00F0641C">
      <w:r>
        <w:t xml:space="preserve">работоспособность и ремонтопригодность. Ил. 3. </w:t>
      </w:r>
      <w:proofErr w:type="spellStart"/>
      <w:r>
        <w:t>Библи</w:t>
      </w:r>
      <w:proofErr w:type="spellEnd"/>
      <w:r>
        <w:t>-</w:t>
      </w:r>
    </w:p>
    <w:p w:rsidR="009D3E1F" w:rsidRPr="00E01C3C" w:rsidRDefault="00F0641C" w:rsidP="00F0641C">
      <w:proofErr w:type="spellStart"/>
      <w:r>
        <w:t>огр</w:t>
      </w:r>
      <w:proofErr w:type="spellEnd"/>
      <w:r>
        <w:t>. 7 назв.</w:t>
      </w:r>
    </w:p>
    <w:sectPr w:rsidR="009D3E1F" w:rsidRPr="00E01C3C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973FE"/>
    <w:rsid w:val="000D6D7A"/>
    <w:rsid w:val="001F7F6D"/>
    <w:rsid w:val="00224199"/>
    <w:rsid w:val="0026378C"/>
    <w:rsid w:val="002D617C"/>
    <w:rsid w:val="0030263E"/>
    <w:rsid w:val="003D0529"/>
    <w:rsid w:val="00435893"/>
    <w:rsid w:val="00514377"/>
    <w:rsid w:val="0054061B"/>
    <w:rsid w:val="00575CB3"/>
    <w:rsid w:val="006A7896"/>
    <w:rsid w:val="0070716E"/>
    <w:rsid w:val="008B5AA7"/>
    <w:rsid w:val="009162C5"/>
    <w:rsid w:val="00921FDE"/>
    <w:rsid w:val="0096654D"/>
    <w:rsid w:val="00976594"/>
    <w:rsid w:val="00B6703E"/>
    <w:rsid w:val="00BC3B79"/>
    <w:rsid w:val="00CD7170"/>
    <w:rsid w:val="00D1292F"/>
    <w:rsid w:val="00D24141"/>
    <w:rsid w:val="00D53C64"/>
    <w:rsid w:val="00E01C3C"/>
    <w:rsid w:val="00E313C7"/>
    <w:rsid w:val="00F0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2012-11-26T12:43:00Z</dcterms:created>
  <dcterms:modified xsi:type="dcterms:W3CDTF">2012-11-26T12:43:00Z</dcterms:modified>
</cp:coreProperties>
</file>